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16" w:rsidRPr="00331886" w:rsidRDefault="00906C16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ЧОУ «Православная классическая гимназия «София»</w:t>
      </w:r>
    </w:p>
    <w:p w:rsidR="00883BFB" w:rsidRPr="00E30842" w:rsidRDefault="00883BFB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A80B0C" w:rsidRPr="00E30842" w:rsidTr="002203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BFB" w:rsidRPr="00E30842" w:rsidRDefault="00883BFB" w:rsidP="00A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BFB" w:rsidRPr="00E30842" w:rsidRDefault="00883BFB" w:rsidP="00A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BFB" w:rsidRPr="00E30842" w:rsidRDefault="00A80B0C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6C16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30.08.2019                                              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6C16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E1494">
        <w:rPr>
          <w:rFonts w:ascii="Times New Roman" w:eastAsia="Times New Roman" w:hAnsi="Times New Roman" w:cs="Times New Roman"/>
          <w:sz w:val="24"/>
          <w:szCs w:val="24"/>
          <w:lang w:eastAsia="ru-RU"/>
        </w:rPr>
        <w:t>48/3-О</w:t>
      </w:r>
    </w:p>
    <w:p w:rsidR="00883BFB" w:rsidRPr="00E30842" w:rsidRDefault="00883BFB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в основную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образовательную программу основного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образования</w:t>
      </w:r>
    </w:p>
    <w:p w:rsidR="00883BFB" w:rsidRPr="00E30842" w:rsidRDefault="00A80B0C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</w:t>
      </w:r>
      <w:hyperlink r:id="rId5" w:anchor="/document/99/902389617/XA00MDC2NU/" w:history="1">
        <w:r w:rsidR="00883BFB" w:rsidRPr="00E30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/document/99/902389617/XA00M922NE/" w:history="1">
        <w:r w:rsidR="00883BFB" w:rsidRPr="00E30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</w:t>
        </w:r>
      </w:hyperlink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о разработке и утверждении основной образовательной программы, во исполнение </w:t>
      </w:r>
      <w:hyperlink r:id="rId7" w:anchor="/document/99/902254916/" w:history="1">
        <w:r w:rsidR="00883BFB" w:rsidRPr="00E30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883BFB" w:rsidRPr="00E30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883BFB" w:rsidRPr="00E308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17.12.2010 № 1897</w:t>
        </w:r>
      </w:hyperlink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 общего образования» в связи с введением второго обязательного иностранного яз</w:t>
      </w:r>
      <w:r w:rsidR="00F240F7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  в 5-9  классах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реализацией предметной области «Родной язык и родная литература»</w:t>
      </w:r>
    </w:p>
    <w:p w:rsidR="00A80B0C" w:rsidRPr="00E30842" w:rsidRDefault="00883BFB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83BFB" w:rsidRPr="00E30842" w:rsidRDefault="00906C16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Кемайкиной</w:t>
      </w:r>
      <w:proofErr w:type="spellEnd"/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зам. директору по УВР</w:t>
      </w:r>
    </w:p>
    <w:p w:rsidR="00883BFB" w:rsidRPr="00E30842" w:rsidRDefault="00A80B0C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6C16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основную образовательную программу основного общего образования в</w:t>
      </w:r>
      <w:r w:rsidR="004719D0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предметных результатов изучения о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бязательной предметной области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«Иностранные языки», учебный предмет «Второй иностранный язык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Французский язык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3BFB" w:rsidRPr="00E30842" w:rsidRDefault="00906C16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80B0C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0B0C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выбором обучающихся и их законных представителей (</w:t>
      </w:r>
      <w:r w:rsidR="00883BFB" w:rsidRPr="00E30842">
        <w:rPr>
          <w:rFonts w:ascii="Times New Roman" w:hAnsi="Times New Roman" w:cs="Times New Roman"/>
          <w:sz w:val="24"/>
          <w:szCs w:val="24"/>
        </w:rPr>
        <w:t>протокол общешкольного родительского собрания от 29.08.2</w:t>
      </w:r>
      <w:r w:rsidR="004719D0" w:rsidRPr="00E30842">
        <w:rPr>
          <w:rFonts w:ascii="Times New Roman" w:hAnsi="Times New Roman" w:cs="Times New Roman"/>
          <w:sz w:val="24"/>
          <w:szCs w:val="24"/>
        </w:rPr>
        <w:t>019 № 1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0" w:name="_GoBack"/>
      <w:bookmarkEnd w:id="0"/>
      <w:r w:rsidR="00F2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содержания предметной области «Родной язык и родная </w:t>
      </w:r>
      <w:r w:rsidR="00F2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литература»  предметов «Родной язык» и «Родная литература» в учебном плане выделить по 0,5 часа в течение года </w:t>
      </w:r>
      <w:r w:rsidR="00843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год обучения</w:t>
      </w:r>
      <w:r w:rsidR="00B15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BFB" w:rsidRPr="00E30842" w:rsidRDefault="00906C16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учебный план, отразив следующие обязательные предметные области и</w:t>
      </w:r>
      <w:r w:rsidR="004719D0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учебные предметы:</w:t>
      </w:r>
    </w:p>
    <w:p w:rsidR="00883BFB" w:rsidRPr="00E30842" w:rsidRDefault="00883BFB" w:rsidP="00A80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</w:t>
      </w:r>
      <w:r w:rsidR="00A80B0C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 и литература, родной язык и 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</w:t>
      </w:r>
      <w:r w:rsidR="004719D0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3BFB" w:rsidRPr="00E30842" w:rsidRDefault="004719D0" w:rsidP="00A80B0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 («Английский язык</w:t>
      </w:r>
      <w:r w:rsidR="00A80B0C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291D83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иностранный язык</w:t>
      </w: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Французский язык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3BFB" w:rsidRPr="00E30842" w:rsidRDefault="00A80B0C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BFB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приказа оставляю за собой.</w:t>
      </w:r>
    </w:p>
    <w:p w:rsidR="00883BFB" w:rsidRPr="00E30842" w:rsidRDefault="00883BFB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A80B0C" w:rsidRPr="00E30842" w:rsidTr="002203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BFB" w:rsidRPr="00E30842" w:rsidRDefault="00883BFB" w:rsidP="00A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BFB" w:rsidRPr="00E30842" w:rsidRDefault="00883BFB" w:rsidP="00A80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0F7" w:rsidRPr="00E30842" w:rsidRDefault="00F240F7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гимназии                              </w:t>
      </w:r>
      <w:proofErr w:type="spellStart"/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Н.И.Бордиловская</w:t>
      </w:r>
      <w:proofErr w:type="spellEnd"/>
    </w:p>
    <w:p w:rsidR="00F240F7" w:rsidRPr="00E30842" w:rsidRDefault="00F240F7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FB" w:rsidRPr="00E30842" w:rsidRDefault="00883BFB" w:rsidP="00A80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  <w:r w:rsidR="00906C16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906C16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906C16" w:rsidRPr="00E30842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Л.Г.Кемайкина</w:t>
      </w:r>
      <w:proofErr w:type="spellEnd"/>
    </w:p>
    <w:p w:rsidR="006977E0" w:rsidRPr="00E30842" w:rsidRDefault="006977E0" w:rsidP="00A80B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77E0" w:rsidRPr="00E3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35347"/>
    <w:multiLevelType w:val="hybridMultilevel"/>
    <w:tmpl w:val="2F1C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3"/>
    <w:rsid w:val="00291D83"/>
    <w:rsid w:val="00331886"/>
    <w:rsid w:val="00462243"/>
    <w:rsid w:val="004719D0"/>
    <w:rsid w:val="006977E0"/>
    <w:rsid w:val="00843634"/>
    <w:rsid w:val="00883BFB"/>
    <w:rsid w:val="00906C16"/>
    <w:rsid w:val="00A80B0C"/>
    <w:rsid w:val="00B1599E"/>
    <w:rsid w:val="00DE1494"/>
    <w:rsid w:val="00E30842"/>
    <w:rsid w:val="00F1088D"/>
    <w:rsid w:val="00F240F7"/>
    <w:rsid w:val="00F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91F1"/>
  <w15:docId w15:val="{A5AE2105-B71B-4C06-B4BE-96D16C8E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2019-09-23T10:46:00Z</cp:lastPrinted>
  <dcterms:created xsi:type="dcterms:W3CDTF">2019-09-23T10:44:00Z</dcterms:created>
  <dcterms:modified xsi:type="dcterms:W3CDTF">2019-09-23T10:46:00Z</dcterms:modified>
</cp:coreProperties>
</file>