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5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D14AA6" w:rsidRPr="00E97238" w:rsidRDefault="00D14AA6" w:rsidP="00D14AA6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97238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D14AA6" w:rsidRPr="00564FD0" w:rsidRDefault="00D14AA6" w:rsidP="00D14AA6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23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Pr="00564FD0">
              <w:rPr>
                <w:rFonts w:ascii="Times New Roman" w:eastAsia="Times New Roman" w:hAnsi="Times New Roman"/>
                <w:sz w:val="24"/>
                <w:szCs w:val="24"/>
              </w:rPr>
              <w:t>основного общего образования;</w:t>
            </w:r>
          </w:p>
          <w:p w:rsidR="008A3879" w:rsidRPr="00564FD0" w:rsidRDefault="0088524B" w:rsidP="00B427A4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4FD0">
              <w:rPr>
                <w:rFonts w:ascii="Times New Roman" w:eastAsia="Times New Roman" w:hAnsi="Times New Roman"/>
                <w:sz w:val="24"/>
                <w:szCs w:val="24"/>
              </w:rPr>
              <w:t>-Примерной рабочей программы</w:t>
            </w:r>
            <w:r w:rsidR="00D14AA6" w:rsidRPr="00564FD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общего образования </w:t>
            </w:r>
            <w:r w:rsidR="00B427A4" w:rsidRPr="00564FD0">
              <w:rPr>
                <w:rFonts w:ascii="Times New Roman" w:eastAsia="Times New Roman" w:hAnsi="Times New Roman"/>
                <w:sz w:val="24"/>
                <w:szCs w:val="24"/>
              </w:rPr>
              <w:t>«Математика» о</w:t>
            </w:r>
            <w:r w:rsidR="00D14AA6" w:rsidRPr="00564FD0">
              <w:rPr>
                <w:rFonts w:ascii="Times New Roman" w:eastAsia="Times New Roman" w:hAnsi="Times New Roman"/>
                <w:sz w:val="24"/>
                <w:szCs w:val="24"/>
              </w:rPr>
              <w:t>добрена решением федерального учебно-методического объединения по общему образованию, протокол от 27 сентября 2021 г. № 3/21</w:t>
            </w:r>
            <w:r w:rsidR="008A3879" w:rsidRPr="00564FD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614B" w:rsidRPr="008A3879" w:rsidRDefault="008A3879" w:rsidP="00B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D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Основной образовательной программы основного общего образования ЧОУ «Православная классическая гимназия «София»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5».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Н.Я. Виленкин, В.И. Жохов, А.С. Чесноков, С.И. Шварцбурд,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A2614B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6»</w:t>
            </w:r>
            <w:r w:rsidR="000B0EC0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 Н.Я. Виленкин, В.И. Жохов, А.С. Чесноков, С.И. Шварцбурд,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D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4" w:rsidRPr="00235E0F" w:rsidRDefault="005013F4" w:rsidP="00DB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73A5"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671BA" w:rsidRPr="00A671BA" w:rsidRDefault="00A671BA" w:rsidP="00E04783">
            <w:pPr>
              <w:autoSpaceDE w:val="0"/>
              <w:autoSpaceDN w:val="0"/>
              <w:spacing w:line="271" w:lineRule="auto"/>
              <w:ind w:left="420" w:right="144"/>
              <w:rPr>
                <w:rFonts w:ascii="Cambria" w:eastAsia="MS Mincho" w:hAnsi="Cambr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E6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продолжение формирования основных математических понятий (число, величина, </w:t>
            </w:r>
            <w:r w:rsidRPr="00A671BA">
              <w:rPr>
                <w:rFonts w:ascii="Cambria" w:eastAsia="MS Mincho" w:hAnsi="Cambria" w:cs="Times New Roman"/>
              </w:rPr>
              <w:br/>
            </w:r>
            <w:r w:rsidRPr="00A67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A671BA" w:rsidRPr="00A671BA" w:rsidRDefault="00A671BA" w:rsidP="00E04783">
            <w:pPr>
              <w:autoSpaceDE w:val="0"/>
              <w:autoSpaceDN w:val="0"/>
              <w:spacing w:line="262" w:lineRule="auto"/>
              <w:ind w:left="420" w:right="720"/>
              <w:rPr>
                <w:rFonts w:ascii="Cambria" w:eastAsia="MS Mincho" w:hAnsi="Cambria" w:cs="Times New Roman"/>
              </w:rPr>
            </w:pPr>
            <w:r w:rsidRPr="00A67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      </w:r>
          </w:p>
          <w:p w:rsidR="00A671BA" w:rsidRPr="00A671BA" w:rsidRDefault="00A92059" w:rsidP="00E04783">
            <w:pPr>
              <w:autoSpaceDE w:val="0"/>
              <w:autoSpaceDN w:val="0"/>
              <w:spacing w:line="262" w:lineRule="auto"/>
              <w:ind w:left="420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</w:t>
            </w:r>
            <w:r w:rsidR="00A671BA" w:rsidRPr="00A671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обучающихся на доступном для них уровне к осознанию взаимосвязи математики и окружающего мира; </w:t>
            </w:r>
          </w:p>
          <w:p w:rsidR="00DE6490" w:rsidRPr="00564FD0" w:rsidRDefault="00A671BA" w:rsidP="00564FD0">
            <w:pPr>
              <w:autoSpaceDE w:val="0"/>
              <w:autoSpaceDN w:val="0"/>
              <w:ind w:left="420" w:right="432"/>
              <w:rPr>
                <w:rFonts w:ascii="Cambria" w:eastAsia="MS Mincho" w:hAnsi="Cambria" w:cs="Times New Roman"/>
              </w:rPr>
            </w:pPr>
            <w:r w:rsidRPr="00A671BA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  <w:bookmarkStart w:id="0" w:name="_GoBack"/>
            <w:bookmarkEnd w:id="0"/>
          </w:p>
        </w:tc>
      </w:tr>
      <w:tr w:rsidR="008E6143" w:rsidRPr="00235E0F" w:rsidTr="00486E86">
        <w:trPr>
          <w:trHeight w:val="899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079E5" w:rsidRDefault="00A935E6" w:rsidP="00E04783">
            <w:pPr>
              <w:pStyle w:val="3"/>
              <w:spacing w:before="0"/>
              <w:outlineLvl w:val="2"/>
              <w:rPr>
                <w:rFonts w:ascii="LiberationSerif" w:eastAsia="Times New Roman" w:hAnsi="LiberationSerif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235E0F">
              <w:rPr>
                <w:rFonts w:ascii="Times New Roman" w:hAnsi="Times New Roman" w:cs="Times New Roman"/>
              </w:rPr>
              <w:t xml:space="preserve"> </w:t>
            </w:r>
            <w:r w:rsidR="00486E86" w:rsidRPr="004079E5">
              <w:rPr>
                <w:rFonts w:ascii="LiberationSerif" w:eastAsia="Times New Roman" w:hAnsi="LiberationSerif" w:cs="Times New Roman"/>
                <w:bCs/>
                <w:color w:val="000000"/>
                <w:sz w:val="22"/>
                <w:szCs w:val="22"/>
                <w:lang w:eastAsia="ru-RU"/>
              </w:rPr>
              <w:t>Натуральные числа и нуль.</w:t>
            </w:r>
          </w:p>
          <w:p w:rsidR="004079E5" w:rsidRDefault="00486E86" w:rsidP="00E04783">
            <w:pPr>
              <w:pStyle w:val="3"/>
              <w:spacing w:before="0"/>
              <w:outlineLvl w:val="2"/>
              <w:rPr>
                <w:rFonts w:ascii="LiberationSerif" w:eastAsia="Times New Roman" w:hAnsi="LiberationSerif" w:cs="Times New Roman"/>
                <w:bCs/>
                <w:color w:val="000000"/>
                <w:lang w:eastAsia="ru-RU"/>
              </w:rPr>
            </w:pPr>
            <w:r w:rsidRPr="004079E5">
              <w:rPr>
                <w:rFonts w:ascii="LiberationSerif" w:eastAsia="Times New Roman" w:hAnsi="LiberationSerif" w:cs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079E5">
              <w:rPr>
                <w:rFonts w:ascii="LiberationSerif" w:eastAsia="Times New Roman" w:hAnsi="LiberationSerif" w:cs="Times New Roman"/>
                <w:bCs/>
                <w:color w:val="000000"/>
                <w:lang w:eastAsia="ru-RU"/>
              </w:rPr>
              <w:t xml:space="preserve">Дроби. </w:t>
            </w:r>
          </w:p>
          <w:p w:rsidR="004079E5" w:rsidRDefault="00486E86" w:rsidP="00E04783">
            <w:pPr>
              <w:pStyle w:val="3"/>
              <w:spacing w:before="0"/>
              <w:outlineLvl w:val="2"/>
              <w:rPr>
                <w:rFonts w:ascii="LiberationSerif" w:eastAsia="Times New Roman" w:hAnsi="LiberationSerif" w:cs="Times New Roman"/>
                <w:bCs/>
                <w:color w:val="000000"/>
                <w:lang w:eastAsia="ru-RU"/>
              </w:rPr>
            </w:pPr>
            <w:r w:rsidRPr="004079E5">
              <w:rPr>
                <w:rFonts w:ascii="LiberationSerif" w:eastAsia="Times New Roman" w:hAnsi="LiberationSerif" w:cs="Times New Roman"/>
                <w:bCs/>
                <w:color w:val="000000"/>
                <w:lang w:eastAsia="ru-RU"/>
              </w:rPr>
              <w:t>Решение текстовых задач.</w:t>
            </w:r>
          </w:p>
          <w:p w:rsidR="00A2614B" w:rsidRPr="00E04783" w:rsidRDefault="00486E86" w:rsidP="00E04783">
            <w:pPr>
              <w:pStyle w:val="3"/>
              <w:spacing w:before="0"/>
              <w:outlineLvl w:val="2"/>
              <w:rPr>
                <w:rFonts w:ascii="LiberationSerif" w:eastAsia="Times New Roman" w:hAnsi="LiberationSerif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079E5">
              <w:rPr>
                <w:rFonts w:ascii="LiberationSerif" w:eastAsia="Times New Roman" w:hAnsi="LiberationSerif" w:cs="Times New Roman"/>
                <w:bCs/>
                <w:color w:val="000000"/>
                <w:lang w:eastAsia="ru-RU"/>
              </w:rPr>
              <w:t xml:space="preserve"> Наглядная геометрия.</w:t>
            </w: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486E8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D317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сентябре, в форме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D306C1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3B7CA9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3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E5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мае, в форме</w:t>
            </w:r>
            <w:r w:rsidR="00415C40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A920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СтатГрад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0EC0"/>
    <w:rsid w:val="000D7A8B"/>
    <w:rsid w:val="00121856"/>
    <w:rsid w:val="00126662"/>
    <w:rsid w:val="00170E6E"/>
    <w:rsid w:val="001B5682"/>
    <w:rsid w:val="00235E0F"/>
    <w:rsid w:val="003B7CA9"/>
    <w:rsid w:val="003D7325"/>
    <w:rsid w:val="004079E5"/>
    <w:rsid w:val="00415C40"/>
    <w:rsid w:val="00421A8A"/>
    <w:rsid w:val="00470DDE"/>
    <w:rsid w:val="00486E86"/>
    <w:rsid w:val="005013F4"/>
    <w:rsid w:val="00564FD0"/>
    <w:rsid w:val="00597A93"/>
    <w:rsid w:val="00627330"/>
    <w:rsid w:val="006A5D6A"/>
    <w:rsid w:val="006C1B3C"/>
    <w:rsid w:val="006C5E80"/>
    <w:rsid w:val="006F0D3B"/>
    <w:rsid w:val="007609B1"/>
    <w:rsid w:val="007B5AA9"/>
    <w:rsid w:val="007C39D0"/>
    <w:rsid w:val="007C6CAA"/>
    <w:rsid w:val="0086057A"/>
    <w:rsid w:val="0088524B"/>
    <w:rsid w:val="008A3879"/>
    <w:rsid w:val="008E6143"/>
    <w:rsid w:val="00A2614B"/>
    <w:rsid w:val="00A3654C"/>
    <w:rsid w:val="00A671BA"/>
    <w:rsid w:val="00A92059"/>
    <w:rsid w:val="00A935E6"/>
    <w:rsid w:val="00AA63A7"/>
    <w:rsid w:val="00AE6C56"/>
    <w:rsid w:val="00B32843"/>
    <w:rsid w:val="00B427A4"/>
    <w:rsid w:val="00B808A6"/>
    <w:rsid w:val="00B82EBD"/>
    <w:rsid w:val="00C03166"/>
    <w:rsid w:val="00C778F3"/>
    <w:rsid w:val="00CC6615"/>
    <w:rsid w:val="00D14AA6"/>
    <w:rsid w:val="00D306C1"/>
    <w:rsid w:val="00D3178D"/>
    <w:rsid w:val="00D9766A"/>
    <w:rsid w:val="00DA68C4"/>
    <w:rsid w:val="00DB73A5"/>
    <w:rsid w:val="00DE6490"/>
    <w:rsid w:val="00DE7CCC"/>
    <w:rsid w:val="00E04783"/>
    <w:rsid w:val="00E17B67"/>
    <w:rsid w:val="00ED7244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B2810-34E3-47F0-A591-40797C4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86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E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OlKkGkcmpUYK/X6Qlh241xeDE5dyVVuvzQyBWDKeK/k=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yfP27TdcaMzGal02XCSITgQUD94Ivm3faThepxlDrFw=</DigestValue>
    </Reference>
  </SignedInfo>
  <SignatureValue>JrX6GDXrZM2RwD4oARJzbFBclPPmZCq/9j5egdaCFQeGb9gIY+Bgkgm5vgCC02g0
Bmbn2OanZQhr5lENdkkXQg==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qo0VQ23cNydcxFh6i95LjtsntgU=</DigestValue>
      </Reference>
      <Reference URI="/word/fontTable.xml?ContentType=application/vnd.openxmlformats-officedocument.wordprocessingml.fontTable+xml">
        <DigestMethod Algorithm="http://www.w3.org/2000/09/xmldsig#sha1"/>
        <DigestValue>nkGgDisoz2/79x0lw5052pU46aw=</DigestValue>
      </Reference>
      <Reference URI="/word/numbering.xml?ContentType=application/vnd.openxmlformats-officedocument.wordprocessingml.numbering+xml">
        <DigestMethod Algorithm="http://www.w3.org/2000/09/xmldsig#sha1"/>
        <DigestValue>WbVbhN4uTM86RQYtufmRspYGTN4=</DigestValue>
      </Reference>
      <Reference URI="/word/settings.xml?ContentType=application/vnd.openxmlformats-officedocument.wordprocessingml.settings+xml">
        <DigestMethod Algorithm="http://www.w3.org/2000/09/xmldsig#sha1"/>
        <DigestValue>oHxVDiSvIKbw3FcW6RIRVbibu9U=</DigestValue>
      </Reference>
      <Reference URI="/word/styles.xml?ContentType=application/vnd.openxmlformats-officedocument.wordprocessingml.styles+xml">
        <DigestMethod Algorithm="http://www.w3.org/2000/09/xmldsig#sha1"/>
        <DigestValue>mwXGQlQw2TbaaeiJdAfbAM7KA5Y=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Mqo6T95+V6VxFASQJtulsnA2PZA=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2022-09-06T11:50:25Z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cp:lastPrinted>2018-05-31T08:26:00Z</cp:lastPrinted>
  <dcterms:created xsi:type="dcterms:W3CDTF">2022-06-23T16:21:00Z</dcterms:created>
  <dcterms:modified xsi:type="dcterms:W3CDTF">2022-06-23T19:03:00Z</dcterms:modified>
</cp:coreProperties>
</file>